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1AA5A" w14:textId="77777777" w:rsidR="00E57D32" w:rsidRDefault="0060402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4D13336" w14:textId="21043060" w:rsidR="00E57D32" w:rsidRDefault="0060402B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  <w:r>
        <w:rPr>
          <w:b/>
          <w:lang w:val="en-GB"/>
        </w:rPr>
        <w:tab/>
        <w:t>Procurement No:</w:t>
      </w:r>
      <w:r>
        <w:rPr>
          <w:lang w:val="en-GB"/>
        </w:rPr>
        <w:tab/>
      </w:r>
      <w:r>
        <w:rPr>
          <w:rFonts w:asciiTheme="minorHAnsi"/>
          <w:b/>
          <w:bCs/>
        </w:rPr>
        <w:t>09-G0</w:t>
      </w:r>
      <w:r w:rsidR="000B2E11">
        <w:rPr>
          <w:rFonts w:asciiTheme="minorHAnsi"/>
          <w:b/>
          <w:bCs/>
        </w:rPr>
        <w:t>11-</w:t>
      </w:r>
      <w:r>
        <w:rPr>
          <w:rFonts w:asciiTheme="minorHAnsi"/>
          <w:b/>
          <w:bCs/>
        </w:rPr>
        <w:t>2</w:t>
      </w:r>
      <w:r w:rsidR="007E4018">
        <w:rPr>
          <w:rFonts w:asciiTheme="minorHAnsi"/>
          <w:b/>
          <w:bCs/>
        </w:rPr>
        <w:t>4</w:t>
      </w:r>
    </w:p>
    <w:p w14:paraId="68A6637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5243166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72BEB05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880451D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BE829E7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649C3784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80AB06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D1F078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A70E69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784BF8B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590681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FF6AA8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4F7D06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20312C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AF5275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9F287BA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84DBC9E" w14:textId="77777777" w:rsidR="00E57D32" w:rsidRDefault="0060402B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949CF44" w14:textId="77777777" w:rsidR="00E57D32" w:rsidRDefault="0060402B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hyperlink r:id="rId12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14:paraId="2FA143B0" w14:textId="77777777" w:rsidR="00E57D32" w:rsidRDefault="00E57D32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3"/>
        <w:gridCol w:w="2301"/>
        <w:gridCol w:w="2665"/>
      </w:tblGrid>
      <w:tr w:rsidR="00E57D32" w14:paraId="011F767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8AE8490" w14:textId="77777777" w:rsidR="00E57D32" w:rsidRDefault="0060402B">
            <w:pPr>
              <w:spacing w:line="240" w:lineRule="auto"/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01" w:type="dxa"/>
            <w:shd w:val="clear" w:color="auto" w:fill="auto"/>
          </w:tcPr>
          <w:p w14:paraId="3A20690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086AB7F2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E57D32" w14:paraId="782D9872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F0F710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01" w:type="dxa"/>
            <w:shd w:val="clear" w:color="auto" w:fill="auto"/>
          </w:tcPr>
          <w:p w14:paraId="7E6F877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7AD8E02" w14:textId="574AEF38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6476E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/0</w:t>
            </w:r>
            <w:r w:rsidR="003B26E0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5BB55944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61320A6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01" w:type="dxa"/>
            <w:shd w:val="clear" w:color="auto" w:fill="auto"/>
          </w:tcPr>
          <w:p w14:paraId="57C657D4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F243941" w14:textId="19334EDF" w:rsidR="00E57D32" w:rsidRDefault="00B6476E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820B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0DA2E1E8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72E59D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01" w:type="dxa"/>
            <w:shd w:val="clear" w:color="auto" w:fill="auto"/>
          </w:tcPr>
          <w:p w14:paraId="2839B30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894C052" w14:textId="7369A437" w:rsidR="00E57D32" w:rsidRDefault="00B6476E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820B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101292A8" w14:textId="77777777">
        <w:trPr>
          <w:trHeight w:val="20"/>
        </w:trPr>
        <w:tc>
          <w:tcPr>
            <w:tcW w:w="5083" w:type="dxa"/>
            <w:tcBorders>
              <w:bottom w:val="single" w:sz="12" w:space="0" w:color="auto"/>
            </w:tcBorders>
            <w:shd w:val="clear" w:color="auto" w:fill="auto"/>
          </w:tcPr>
          <w:p w14:paraId="3CC14C2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shd w:val="clear" w:color="auto" w:fill="auto"/>
          </w:tcPr>
          <w:p w14:paraId="5E929FC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094115" w14:textId="0D285350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3</w:t>
            </w:r>
            <w:r w:rsidR="000F720D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  <w:r w:rsidR="00A71718">
              <w:rPr>
                <w:rFonts w:ascii="Calibri" w:hAnsi="Calibri"/>
                <w:szCs w:val="20"/>
              </w:rPr>
              <w:t xml:space="preserve">at </w:t>
            </w:r>
            <w:r w:rsidR="007E4018">
              <w:rPr>
                <w:rFonts w:ascii="Calibri" w:hAnsi="Calibri"/>
                <w:szCs w:val="20"/>
              </w:rPr>
              <w:t>5.15pm</w:t>
            </w:r>
          </w:p>
        </w:tc>
      </w:tr>
      <w:tr w:rsidR="00E57D32" w14:paraId="632C1F54" w14:textId="77777777">
        <w:trPr>
          <w:trHeight w:val="20"/>
        </w:trPr>
        <w:tc>
          <w:tcPr>
            <w:tcW w:w="5083" w:type="dxa"/>
            <w:tcBorders>
              <w:top w:val="single" w:sz="12" w:space="0" w:color="auto"/>
            </w:tcBorders>
            <w:shd w:val="clear" w:color="auto" w:fill="auto"/>
          </w:tcPr>
          <w:p w14:paraId="3390EA3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shd w:val="clear" w:color="auto" w:fill="auto"/>
          </w:tcPr>
          <w:p w14:paraId="5975CF6A" w14:textId="29A1418B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23363">
              <w:rPr>
                <w:rFonts w:ascii="Calibri" w:hAnsi="Calibri" w:cs="Calibri"/>
                <w:kern w:val="2"/>
                <w:lang w:eastAsia="ko-KR"/>
              </w:rPr>
              <w:t>CPU</w:t>
            </w:r>
            <w:r w:rsidR="00A23363" w:rsidRPr="00A23363">
              <w:rPr>
                <w:rFonts w:ascii="Calibri" w:hAnsi="Calibri" w:cs="Calibri"/>
                <w:kern w:val="2"/>
                <w:lang w:eastAsia="ko-KR"/>
              </w:rPr>
              <w:t xml:space="preserve"> and OB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A2FF62" w14:textId="30B0FFE2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>/</w:t>
            </w:r>
            <w:r w:rsidR="000F720D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33F2D46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EBAB35B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01" w:type="dxa"/>
            <w:shd w:val="clear" w:color="auto" w:fill="auto"/>
          </w:tcPr>
          <w:p w14:paraId="4B7F7BBB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4BA8E52" w14:textId="23EB5B49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5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02CCF">
              <w:rPr>
                <w:rFonts w:ascii="Calibri" w:hAnsi="Calibri"/>
                <w:szCs w:val="20"/>
              </w:rPr>
              <w:t>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02CCF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0D19F8E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5CA58FF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01" w:type="dxa"/>
            <w:shd w:val="clear" w:color="auto" w:fill="auto"/>
          </w:tcPr>
          <w:p w14:paraId="3EC4D44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00F7C22" w14:textId="53DA256E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8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820B43">
              <w:rPr>
                <w:rFonts w:ascii="Calibri" w:hAnsi="Calibri"/>
                <w:szCs w:val="20"/>
              </w:rPr>
              <w:t xml:space="preserve"> </w:t>
            </w:r>
            <w:r w:rsidR="00657760">
              <w:rPr>
                <w:rFonts w:ascii="Calibri" w:hAnsi="Calibri"/>
                <w:szCs w:val="20"/>
              </w:rPr>
              <w:t>(Online discussion)</w:t>
            </w:r>
            <w:r w:rsidR="008867A2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67D6D08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86D58A8" w14:textId="6BE146DD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finalization</w:t>
            </w:r>
            <w:r w:rsidR="00657760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shd w:val="clear" w:color="auto" w:fill="auto"/>
          </w:tcPr>
          <w:p w14:paraId="55EEF01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A7E3C29" w14:textId="5222A8F1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8</w:t>
            </w:r>
            <w:r w:rsidR="000F720D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26223D99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709B60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01" w:type="dxa"/>
            <w:shd w:val="clear" w:color="auto" w:fill="auto"/>
          </w:tcPr>
          <w:p w14:paraId="0A986011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AA30E3" w14:textId="527B8F10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9/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67587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75873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E57D32" w14:paraId="0A7C032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AA1D4DA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01" w:type="dxa"/>
            <w:shd w:val="clear" w:color="auto" w:fill="auto"/>
          </w:tcPr>
          <w:p w14:paraId="7D6F607F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D5D5E8" w14:textId="4C6ED203" w:rsidR="00E57D32" w:rsidRDefault="007407F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Supplier(s) will deliver goods to OB upon </w:t>
            </w:r>
            <w:r w:rsidR="003B26E0">
              <w:rPr>
                <w:rFonts w:ascii="Calibri" w:hAnsi="Calibri"/>
                <w:szCs w:val="20"/>
              </w:rPr>
              <w:t xml:space="preserve">the </w:t>
            </w:r>
            <w:r w:rsidR="007E4018">
              <w:rPr>
                <w:rFonts w:ascii="Calibri" w:hAnsi="Calibri"/>
                <w:szCs w:val="20"/>
              </w:rPr>
              <w:t xml:space="preserve">payment settlement. </w:t>
            </w:r>
          </w:p>
        </w:tc>
      </w:tr>
    </w:tbl>
    <w:p w14:paraId="529252F3" w14:textId="77777777" w:rsidR="00E57D32" w:rsidRDefault="0060402B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5285154F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568F5A27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E57D32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78D5C" w14:textId="77777777" w:rsidR="00422E72" w:rsidRDefault="00422E72">
      <w:pPr>
        <w:spacing w:after="0" w:line="240" w:lineRule="auto"/>
      </w:pPr>
      <w:r>
        <w:separator/>
      </w:r>
    </w:p>
  </w:endnote>
  <w:endnote w:type="continuationSeparator" w:id="0">
    <w:p w14:paraId="1BB29E76" w14:textId="77777777" w:rsidR="00422E72" w:rsidRDefault="00422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81C9" w14:textId="77777777" w:rsidR="00E57D32" w:rsidRDefault="0060402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1659B56B" w14:textId="541C1C83" w:rsidR="00E57D32" w:rsidRDefault="0060402B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66ED7">
      <w:rPr>
        <w:noProof/>
      </w:rPr>
      <w:t>2024-06-26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5EFED" w14:textId="77777777" w:rsidR="00422E72" w:rsidRDefault="00422E72">
      <w:pPr>
        <w:spacing w:after="0" w:line="240" w:lineRule="auto"/>
      </w:pPr>
      <w:r>
        <w:separator/>
      </w:r>
    </w:p>
  </w:footnote>
  <w:footnote w:type="continuationSeparator" w:id="0">
    <w:p w14:paraId="41248DC1" w14:textId="77777777" w:rsidR="00422E72" w:rsidRDefault="00422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DEFBC" w14:textId="77777777" w:rsidR="00E57D32" w:rsidRDefault="0060402B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5946798" wp14:editId="7956F487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BC7F4" w14:textId="77777777" w:rsidR="00E57D32" w:rsidRDefault="0060402B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7542A119" w14:textId="77777777" w:rsidR="00E57D32" w:rsidRDefault="00E57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9DC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E93"/>
    <w:rsid w:val="0006191C"/>
    <w:rsid w:val="00063557"/>
    <w:rsid w:val="00064FE2"/>
    <w:rsid w:val="00066AF8"/>
    <w:rsid w:val="00072DBF"/>
    <w:rsid w:val="00072E8D"/>
    <w:rsid w:val="00073806"/>
    <w:rsid w:val="00075273"/>
    <w:rsid w:val="0007548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26F5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107"/>
    <w:rsid w:val="000B0B90"/>
    <w:rsid w:val="000B1C2E"/>
    <w:rsid w:val="000B2999"/>
    <w:rsid w:val="000B2C80"/>
    <w:rsid w:val="000B2E11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20D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47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3F6A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009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5891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982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B5B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84C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26E0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666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219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089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767"/>
    <w:rsid w:val="004130D1"/>
    <w:rsid w:val="00414D58"/>
    <w:rsid w:val="00414FA6"/>
    <w:rsid w:val="0041563F"/>
    <w:rsid w:val="00415BBC"/>
    <w:rsid w:val="004207A9"/>
    <w:rsid w:val="00421E32"/>
    <w:rsid w:val="00422078"/>
    <w:rsid w:val="0042253B"/>
    <w:rsid w:val="00422A63"/>
    <w:rsid w:val="00422E72"/>
    <w:rsid w:val="004237A5"/>
    <w:rsid w:val="0042417C"/>
    <w:rsid w:val="00424FE2"/>
    <w:rsid w:val="00425067"/>
    <w:rsid w:val="00425783"/>
    <w:rsid w:val="00426988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F8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F95"/>
    <w:rsid w:val="004B7E01"/>
    <w:rsid w:val="004B7E12"/>
    <w:rsid w:val="004C01C3"/>
    <w:rsid w:val="004C0821"/>
    <w:rsid w:val="004C24D6"/>
    <w:rsid w:val="004C3860"/>
    <w:rsid w:val="004C6435"/>
    <w:rsid w:val="004C6E9B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E08"/>
    <w:rsid w:val="005D6AAD"/>
    <w:rsid w:val="005D72D8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2CCF"/>
    <w:rsid w:val="00603A2E"/>
    <w:rsid w:val="0060402B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760"/>
    <w:rsid w:val="00660B8C"/>
    <w:rsid w:val="006620A9"/>
    <w:rsid w:val="0066244D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5873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AB7"/>
    <w:rsid w:val="006B2B3F"/>
    <w:rsid w:val="006B3A28"/>
    <w:rsid w:val="006B3B4C"/>
    <w:rsid w:val="006B6908"/>
    <w:rsid w:val="006B6909"/>
    <w:rsid w:val="006B73A9"/>
    <w:rsid w:val="006C0117"/>
    <w:rsid w:val="006C0B64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591"/>
    <w:rsid w:val="006F6D10"/>
    <w:rsid w:val="006F7839"/>
    <w:rsid w:val="007000D2"/>
    <w:rsid w:val="00700207"/>
    <w:rsid w:val="00701B06"/>
    <w:rsid w:val="00702ED0"/>
    <w:rsid w:val="00706FF1"/>
    <w:rsid w:val="00707CD4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7F0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3B7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137D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0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0B43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1C6"/>
    <w:rsid w:val="00880210"/>
    <w:rsid w:val="00882101"/>
    <w:rsid w:val="008822E0"/>
    <w:rsid w:val="0088345F"/>
    <w:rsid w:val="008857C5"/>
    <w:rsid w:val="00885FB3"/>
    <w:rsid w:val="008867A2"/>
    <w:rsid w:val="0088706A"/>
    <w:rsid w:val="0089016F"/>
    <w:rsid w:val="00891394"/>
    <w:rsid w:val="00892BE6"/>
    <w:rsid w:val="00892D28"/>
    <w:rsid w:val="008939FC"/>
    <w:rsid w:val="008955C6"/>
    <w:rsid w:val="00895FD3"/>
    <w:rsid w:val="008962C7"/>
    <w:rsid w:val="00896D12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1A1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42E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69B"/>
    <w:rsid w:val="00951796"/>
    <w:rsid w:val="00952011"/>
    <w:rsid w:val="0095241B"/>
    <w:rsid w:val="00954D2A"/>
    <w:rsid w:val="00955304"/>
    <w:rsid w:val="00955D77"/>
    <w:rsid w:val="00956424"/>
    <w:rsid w:val="0095706E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4B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1E1D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BA1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0742"/>
    <w:rsid w:val="00A1365A"/>
    <w:rsid w:val="00A14AB6"/>
    <w:rsid w:val="00A15CE0"/>
    <w:rsid w:val="00A15CFF"/>
    <w:rsid w:val="00A15DDD"/>
    <w:rsid w:val="00A15E6D"/>
    <w:rsid w:val="00A15FEC"/>
    <w:rsid w:val="00A174AD"/>
    <w:rsid w:val="00A2031F"/>
    <w:rsid w:val="00A20EF6"/>
    <w:rsid w:val="00A21466"/>
    <w:rsid w:val="00A21863"/>
    <w:rsid w:val="00A22F92"/>
    <w:rsid w:val="00A23363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1718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A64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476E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FBC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1D2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357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56F72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C8F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7A8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4255"/>
    <w:rsid w:val="00E47A57"/>
    <w:rsid w:val="00E50B28"/>
    <w:rsid w:val="00E513DD"/>
    <w:rsid w:val="00E56C50"/>
    <w:rsid w:val="00E56E0D"/>
    <w:rsid w:val="00E57D32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66ED7"/>
    <w:rsid w:val="00E73AD9"/>
    <w:rsid w:val="00E74C6E"/>
    <w:rsid w:val="00E74CD5"/>
    <w:rsid w:val="00E75C32"/>
    <w:rsid w:val="00E76798"/>
    <w:rsid w:val="00E80DF3"/>
    <w:rsid w:val="00E80E0A"/>
    <w:rsid w:val="00E842EA"/>
    <w:rsid w:val="00E86D44"/>
    <w:rsid w:val="00E90976"/>
    <w:rsid w:val="00E91499"/>
    <w:rsid w:val="00E95184"/>
    <w:rsid w:val="00E959F6"/>
    <w:rsid w:val="00E97112"/>
    <w:rsid w:val="00E97185"/>
    <w:rsid w:val="00EA082E"/>
    <w:rsid w:val="00EA0A42"/>
    <w:rsid w:val="00EA0D0C"/>
    <w:rsid w:val="00EA0E33"/>
    <w:rsid w:val="00EA0FA2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2A6E"/>
    <w:rsid w:val="00EC401B"/>
    <w:rsid w:val="00EC51A1"/>
    <w:rsid w:val="00ED10DE"/>
    <w:rsid w:val="00ED1288"/>
    <w:rsid w:val="00ED12FC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8BC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181DFF"/>
    <w:rsid w:val="0F266DDF"/>
    <w:rsid w:val="184334A9"/>
    <w:rsid w:val="1A0E09BF"/>
    <w:rsid w:val="1ADF3CF1"/>
    <w:rsid w:val="24360A51"/>
    <w:rsid w:val="267D3601"/>
    <w:rsid w:val="29A17EA8"/>
    <w:rsid w:val="2EFC6C68"/>
    <w:rsid w:val="38E605EF"/>
    <w:rsid w:val="3CB132F6"/>
    <w:rsid w:val="3CE32302"/>
    <w:rsid w:val="3D882ADF"/>
    <w:rsid w:val="401E5132"/>
    <w:rsid w:val="47430E5A"/>
    <w:rsid w:val="581B4DC6"/>
    <w:rsid w:val="624C3CF9"/>
    <w:rsid w:val="65A97C29"/>
    <w:rsid w:val="73945656"/>
    <w:rsid w:val="73A6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735FB"/>
  <w15:docId w15:val="{2DA9E822-9B7C-4CBD-BBAB-EDECA6CA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ocurement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6DF9DF2-DCA1-48A7-97CC-A80304F9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2020-09-10T03:34:00Z</cp:lastPrinted>
  <dcterms:created xsi:type="dcterms:W3CDTF">2024-06-26T03:04:00Z</dcterms:created>
  <dcterms:modified xsi:type="dcterms:W3CDTF">2024-06-26T03:04:00Z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